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舞鶴市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子育て応援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課　宛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b w:val="1"/>
          <w:sz w:val="40"/>
          <w:szCs w:val="40"/>
        </w:rPr>
      </w:pPr>
      <w:r w:rsidDel="00000000" w:rsidR="00000000" w:rsidRPr="00000000">
        <w:rPr>
          <w:rFonts w:ascii="MS Mincho" w:cs="MS Mincho" w:eastAsia="MS Mincho" w:hAnsi="MS Mincho"/>
          <w:b w:val="1"/>
          <w:sz w:val="40"/>
          <w:szCs w:val="40"/>
          <w:rtl w:val="0"/>
        </w:rPr>
        <w:t xml:space="preserve">質問書</w:t>
      </w:r>
    </w:p>
    <w:p w:rsidR="00000000" w:rsidDel="00000000" w:rsidP="00000000" w:rsidRDefault="00000000" w:rsidRPr="00000000" w14:paraId="00000006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819" w:firstLine="0"/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事業所名　　　　　　　　　　　　　　　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MS Mincho" w:cs="MS Mincho" w:eastAsia="MS Mincho" w:hAnsi="MS Mincho"/>
          <w:sz w:val="28"/>
          <w:szCs w:val="28"/>
        </w:rPr>
      </w:pPr>
      <w:bookmarkStart w:colFirst="0" w:colLast="0" w:name="_heading=h.hctd1lyva38n" w:id="0"/>
      <w:bookmarkEnd w:id="0"/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業務名　：　放課後児童クラブ運営管理システム導入に係るRFI</w:t>
      </w:r>
    </w:p>
    <w:tbl>
      <w:tblPr>
        <w:tblStyle w:val="Table1"/>
        <w:tblW w:w="9498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gridCol w:w="6946"/>
        <w:tblGridChange w:id="0">
          <w:tblGrid>
            <w:gridCol w:w="2552"/>
            <w:gridCol w:w="6946"/>
          </w:tblGrid>
        </w:tblGridChange>
      </w:tblGrid>
      <w:tr>
        <w:trPr>
          <w:cantSplit w:val="1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質問内容</w:t>
            </w:r>
          </w:p>
        </w:tc>
      </w:tr>
      <w:tr>
        <w:trPr>
          <w:cantSplit w:val="1"/>
          <w:trHeight w:val="247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7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left"/>
        <w:rPr>
          <w:rFonts w:ascii="MS Mincho" w:cs="MS Mincho" w:eastAsia="MS Mincho" w:hAnsi="MS Minch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MS Mincho" w:cs="MS Mincho" w:eastAsia="MS Mincho" w:hAnsi="MS Minch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418" w:left="1276" w:right="1134" w:header="56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【様式1：</w:t>
    </w:r>
    <w:r w:rsidDel="00000000" w:rsidR="00000000" w:rsidRPr="00000000">
      <w:rPr>
        <w:rFonts w:ascii="MS Mincho" w:cs="MS Mincho" w:eastAsia="MS Mincho" w:hAnsi="MS Mincho"/>
        <w:rtl w:val="0"/>
      </w:rPr>
      <w:t xml:space="preserve">放課後児童クラブ運営管理システム導入に</w:t>
    </w: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係るRFI】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semiHidden w:val="1"/>
    <w:rPr>
      <w:sz w:val="24"/>
    </w:rPr>
  </w:style>
  <w:style w:type="paragraph" w:styleId="a4">
    <w:name w:val="header"/>
    <w:basedOn w:val="a"/>
    <w:link w:val="a5"/>
    <w:uiPriority w:val="99"/>
    <w:unhideWhenUsed w:val="1"/>
    <w:rsid w:val="00FD14AA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uiPriority w:val="99"/>
    <w:rsid w:val="00FD14AA"/>
    <w:rPr>
      <w:kern w:val="2"/>
      <w:sz w:val="21"/>
    </w:rPr>
  </w:style>
  <w:style w:type="paragraph" w:styleId="a6">
    <w:name w:val="footer"/>
    <w:basedOn w:val="a"/>
    <w:link w:val="a7"/>
    <w:uiPriority w:val="99"/>
    <w:unhideWhenUsed w:val="1"/>
    <w:rsid w:val="00FD14AA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FD14AA"/>
    <w:rPr>
      <w:kern w:val="2"/>
      <w:sz w:val="21"/>
    </w:rPr>
  </w:style>
  <w:style w:type="paragraph" w:styleId="a8">
    <w:name w:val="Balloon Text"/>
    <w:basedOn w:val="a"/>
    <w:link w:val="a9"/>
    <w:uiPriority w:val="99"/>
    <w:semiHidden w:val="1"/>
    <w:unhideWhenUsed w:val="1"/>
    <w:rsid w:val="006C7E3F"/>
    <w:rPr>
      <w:rFonts w:ascii="Arial" w:eastAsia="ＭＳ ゴシック" w:hAnsi="Arial"/>
      <w:sz w:val="18"/>
      <w:szCs w:val="18"/>
    </w:rPr>
  </w:style>
  <w:style w:type="character" w:styleId="a9" w:customStyle="1">
    <w:name w:val="吹き出し (文字)"/>
    <w:link w:val="a8"/>
    <w:uiPriority w:val="99"/>
    <w:semiHidden w:val="1"/>
    <w:rsid w:val="006C7E3F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wVRXQmZAXJFQEJO+yggYndgYoA==">CgMxLjAyDmguaGN0ZDFseXZhMzhuOAByITE5WE5ZeG1KVUNoU3AyblhyYVpuXzdLems4T0tlRjgxdw==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2015-10-09T11:19:00Z</dcterms:created>
  <dc:creator>前羽仙圭</dc:creator>
</cp:coreProperties>
</file>